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4CF4" w:rsidRPr="00F55F47" w:rsidTr="00034CF4">
        <w:tc>
          <w:tcPr>
            <w:tcW w:w="9286" w:type="dxa"/>
            <w:shd w:val="clear" w:color="auto" w:fill="009999"/>
            <w:vAlign w:val="center"/>
          </w:tcPr>
          <w:p w:rsidR="00034CF4" w:rsidRPr="00F55F47" w:rsidRDefault="00034CF4" w:rsidP="00034CF4">
            <w:pPr>
              <w:spacing w:before="120" w:beforeAutospacing="0" w:after="120" w:afterAutospacing="0" w:line="240" w:lineRule="auto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bookmarkStart w:id="0" w:name="_GoBack"/>
            <w:bookmarkEnd w:id="0"/>
            <w:r w:rsidRPr="00F55F47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NOTIFICATION OF A FOOD STALL</w:t>
            </w:r>
          </w:p>
        </w:tc>
      </w:tr>
    </w:tbl>
    <w:p w:rsidR="00F55F47" w:rsidRDefault="006C2543" w:rsidP="00F55F47">
      <w:pPr>
        <w:spacing w:before="0" w:beforeAutospacing="0" w:after="120" w:afterAutospacing="0"/>
        <w:jc w:val="center"/>
        <w:rPr>
          <w:rFonts w:asciiTheme="minorHAnsi" w:hAnsiTheme="minorHAnsi"/>
          <w:b/>
        </w:rPr>
      </w:pPr>
      <w:r w:rsidRPr="00F55F47">
        <w:rPr>
          <w:rFonts w:asciiTheme="minorHAnsi" w:hAnsiTheme="minorHAnsi"/>
          <w:szCs w:val="24"/>
        </w:rPr>
        <w:t xml:space="preserve">A Temporary Food </w:t>
      </w:r>
      <w:r w:rsidR="00AF3CC9" w:rsidRPr="00F55F47">
        <w:rPr>
          <w:rFonts w:asciiTheme="minorHAnsi" w:hAnsiTheme="minorHAnsi"/>
          <w:szCs w:val="24"/>
        </w:rPr>
        <w:t>Stall</w:t>
      </w:r>
      <w:r w:rsidRPr="00F55F47">
        <w:rPr>
          <w:rFonts w:asciiTheme="minorHAnsi" w:hAnsiTheme="minorHAnsi"/>
          <w:szCs w:val="24"/>
        </w:rPr>
        <w:t xml:space="preserve"> </w:t>
      </w:r>
      <w:r w:rsidR="00F55F47">
        <w:rPr>
          <w:rFonts w:asciiTheme="minorHAnsi" w:hAnsiTheme="minorHAnsi"/>
          <w:szCs w:val="24"/>
        </w:rPr>
        <w:t xml:space="preserve">Application </w:t>
      </w:r>
      <w:proofErr w:type="gramStart"/>
      <w:r w:rsidRPr="00F55F47">
        <w:rPr>
          <w:rFonts w:asciiTheme="minorHAnsi" w:hAnsiTheme="minorHAnsi"/>
          <w:szCs w:val="24"/>
        </w:rPr>
        <w:t xml:space="preserve">should </w:t>
      </w:r>
      <w:r w:rsidR="00AF3CC9" w:rsidRPr="00F55F47">
        <w:rPr>
          <w:rFonts w:asciiTheme="minorHAnsi" w:hAnsiTheme="minorHAnsi"/>
          <w:szCs w:val="24"/>
        </w:rPr>
        <w:t>be lodged</w:t>
      </w:r>
      <w:proofErr w:type="gramEnd"/>
      <w:r w:rsidR="00AF3CC9" w:rsidRPr="00F55F47">
        <w:rPr>
          <w:rFonts w:asciiTheme="minorHAnsi" w:hAnsiTheme="minorHAnsi"/>
          <w:szCs w:val="24"/>
        </w:rPr>
        <w:t xml:space="preserve"> </w:t>
      </w:r>
      <w:r w:rsidRPr="00F55F47">
        <w:rPr>
          <w:rFonts w:asciiTheme="minorHAnsi" w:hAnsiTheme="minorHAnsi"/>
          <w:szCs w:val="24"/>
        </w:rPr>
        <w:t xml:space="preserve">least </w:t>
      </w:r>
      <w:r w:rsidRPr="00F55F47">
        <w:rPr>
          <w:rFonts w:asciiTheme="minorHAnsi" w:hAnsiTheme="minorHAnsi"/>
          <w:b/>
          <w:color w:val="009999"/>
          <w:szCs w:val="24"/>
          <w:u w:val="single"/>
        </w:rPr>
        <w:t>2 weeks prior</w:t>
      </w:r>
      <w:r w:rsidRPr="00F55F47">
        <w:rPr>
          <w:rFonts w:asciiTheme="minorHAnsi" w:hAnsiTheme="minorHAnsi"/>
          <w:color w:val="009999"/>
          <w:szCs w:val="24"/>
        </w:rPr>
        <w:t xml:space="preserve"> </w:t>
      </w:r>
      <w:r w:rsidRPr="00F55F47">
        <w:rPr>
          <w:rFonts w:asciiTheme="minorHAnsi" w:hAnsiTheme="minorHAnsi"/>
          <w:szCs w:val="24"/>
        </w:rPr>
        <w:t>to your ev</w:t>
      </w:r>
      <w:r w:rsidR="00F55F47" w:rsidRPr="00F55F47">
        <w:rPr>
          <w:rFonts w:asciiTheme="minorHAnsi" w:hAnsiTheme="minorHAnsi"/>
          <w:szCs w:val="24"/>
        </w:rPr>
        <w:t>ent</w:t>
      </w:r>
    </w:p>
    <w:p w:rsidR="00695B51" w:rsidRPr="00F55F47" w:rsidRDefault="00AF3CC9" w:rsidP="00F55F47">
      <w:pPr>
        <w:spacing w:before="0" w:beforeAutospacing="0" w:after="120" w:afterAutospacing="0"/>
        <w:ind w:firstLine="142"/>
        <w:rPr>
          <w:rFonts w:asciiTheme="minorHAnsi" w:hAnsiTheme="minorHAnsi"/>
          <w:b/>
          <w:sz w:val="28"/>
          <w:szCs w:val="28"/>
          <w:u w:val="single"/>
        </w:rPr>
      </w:pPr>
      <w:proofErr w:type="gramStart"/>
      <w:r w:rsidRPr="00F55F47">
        <w:rPr>
          <w:rFonts w:asciiTheme="minorHAnsi" w:hAnsiTheme="minorHAnsi"/>
          <w:b/>
          <w:sz w:val="28"/>
          <w:szCs w:val="28"/>
          <w:u w:val="single"/>
        </w:rPr>
        <w:t>Applicant’s</w:t>
      </w:r>
      <w:proofErr w:type="gramEnd"/>
      <w:r w:rsidRPr="00F55F47">
        <w:rPr>
          <w:rFonts w:asciiTheme="minorHAnsi" w:hAnsiTheme="minorHAnsi"/>
          <w:b/>
          <w:sz w:val="28"/>
          <w:szCs w:val="28"/>
          <w:u w:val="single"/>
        </w:rPr>
        <w:t xml:space="preserve"> Details:</w:t>
      </w:r>
    </w:p>
    <w:p w:rsidR="006C2543" w:rsidRPr="00F55F47" w:rsidRDefault="00AF3CC9" w:rsidP="00F5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beforeAutospacing="0" w:after="120" w:afterAutospacing="0"/>
        <w:ind w:left="142" w:right="139"/>
        <w:rPr>
          <w:rFonts w:asciiTheme="minorHAnsi" w:hAnsiTheme="minorHAnsi"/>
          <w:sz w:val="22"/>
          <w:szCs w:val="22"/>
        </w:rPr>
      </w:pPr>
      <w:r w:rsidRPr="00F55F47">
        <w:rPr>
          <w:rFonts w:asciiTheme="minorHAnsi" w:hAnsiTheme="minorHAnsi"/>
          <w:sz w:val="22"/>
          <w:szCs w:val="22"/>
        </w:rPr>
        <w:t>Applicant’s Name:</w:t>
      </w:r>
    </w:p>
    <w:p w:rsidR="00AF3CC9" w:rsidRPr="00F55F47" w:rsidRDefault="00AF3CC9" w:rsidP="00F5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500"/>
        </w:tabs>
        <w:spacing w:before="120" w:beforeAutospacing="0" w:after="120" w:afterAutospacing="0"/>
        <w:ind w:left="142" w:right="139"/>
        <w:rPr>
          <w:rFonts w:asciiTheme="minorHAnsi" w:hAnsiTheme="minorHAnsi"/>
          <w:sz w:val="22"/>
          <w:szCs w:val="22"/>
        </w:rPr>
      </w:pPr>
      <w:r w:rsidRPr="00F55F47">
        <w:rPr>
          <w:rFonts w:asciiTheme="minorHAnsi" w:hAnsiTheme="minorHAnsi"/>
          <w:sz w:val="22"/>
          <w:szCs w:val="22"/>
        </w:rPr>
        <w:t>Organisation:</w:t>
      </w:r>
    </w:p>
    <w:p w:rsidR="00AF3CC9" w:rsidRPr="00F55F47" w:rsidRDefault="00AF3CC9" w:rsidP="00F5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500"/>
        </w:tabs>
        <w:spacing w:before="120" w:beforeAutospacing="0" w:after="120" w:afterAutospacing="0"/>
        <w:ind w:left="142" w:right="139"/>
        <w:rPr>
          <w:rFonts w:asciiTheme="minorHAnsi" w:hAnsiTheme="minorHAnsi"/>
          <w:sz w:val="22"/>
          <w:szCs w:val="22"/>
        </w:rPr>
      </w:pPr>
      <w:r w:rsidRPr="00F55F47">
        <w:rPr>
          <w:rFonts w:asciiTheme="minorHAnsi" w:hAnsiTheme="minorHAnsi"/>
          <w:sz w:val="22"/>
          <w:szCs w:val="22"/>
        </w:rPr>
        <w:t>Postal Address:</w:t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  <w:r w:rsidR="00F55F47">
        <w:rPr>
          <w:rFonts w:asciiTheme="minorHAnsi" w:hAnsiTheme="minorHAnsi"/>
          <w:sz w:val="22"/>
          <w:szCs w:val="22"/>
        </w:rPr>
        <w:tab/>
      </w:r>
    </w:p>
    <w:p w:rsidR="00AF3CC9" w:rsidRPr="00F55F47" w:rsidRDefault="00AF3CC9" w:rsidP="00F5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4535"/>
        </w:tabs>
        <w:spacing w:before="120" w:beforeAutospacing="0" w:after="120" w:afterAutospacing="0"/>
        <w:ind w:left="142" w:right="139"/>
        <w:rPr>
          <w:rFonts w:asciiTheme="minorHAnsi" w:hAnsiTheme="minorHAnsi"/>
          <w:sz w:val="22"/>
          <w:szCs w:val="22"/>
        </w:rPr>
      </w:pPr>
      <w:r w:rsidRPr="00F55F47">
        <w:rPr>
          <w:rFonts w:asciiTheme="minorHAnsi" w:hAnsiTheme="minorHAnsi"/>
          <w:sz w:val="22"/>
          <w:szCs w:val="22"/>
        </w:rPr>
        <w:t>Phone:</w:t>
      </w:r>
      <w:r w:rsidRPr="00F55F47">
        <w:rPr>
          <w:rFonts w:asciiTheme="minorHAnsi" w:hAnsiTheme="minorHAnsi"/>
          <w:sz w:val="22"/>
          <w:szCs w:val="22"/>
        </w:rPr>
        <w:tab/>
        <w:t xml:space="preserve">             </w:t>
      </w:r>
      <w:r w:rsidR="008E1FC4" w:rsidRPr="00F55F47">
        <w:rPr>
          <w:rFonts w:asciiTheme="minorHAnsi" w:hAnsiTheme="minorHAnsi"/>
          <w:sz w:val="22"/>
          <w:szCs w:val="22"/>
        </w:rPr>
        <w:t xml:space="preserve">     </w:t>
      </w:r>
      <w:r w:rsidRPr="00F55F47">
        <w:rPr>
          <w:rFonts w:asciiTheme="minorHAnsi" w:hAnsiTheme="minorHAnsi"/>
          <w:sz w:val="22"/>
          <w:szCs w:val="22"/>
        </w:rPr>
        <w:t>Mobile:</w:t>
      </w:r>
    </w:p>
    <w:p w:rsidR="00AF3CC9" w:rsidRPr="00F55F47" w:rsidRDefault="00AF3CC9" w:rsidP="00F5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500"/>
        </w:tabs>
        <w:spacing w:before="120" w:beforeAutospacing="0" w:after="120" w:afterAutospacing="0"/>
        <w:ind w:left="142" w:right="139"/>
        <w:rPr>
          <w:rFonts w:asciiTheme="minorHAnsi" w:hAnsiTheme="minorHAnsi"/>
          <w:sz w:val="22"/>
          <w:szCs w:val="22"/>
        </w:rPr>
      </w:pPr>
      <w:r w:rsidRPr="00F55F47">
        <w:rPr>
          <w:rFonts w:asciiTheme="minorHAnsi" w:hAnsiTheme="minorHAnsi"/>
          <w:sz w:val="22"/>
          <w:szCs w:val="22"/>
        </w:rPr>
        <w:t>Email Address:</w:t>
      </w:r>
    </w:p>
    <w:p w:rsidR="00F55F47" w:rsidRPr="00F55F47" w:rsidRDefault="00F55F47" w:rsidP="00F55F47">
      <w:pPr>
        <w:spacing w:before="120" w:beforeAutospacing="0" w:after="120" w:afterAutospacing="0"/>
        <w:ind w:firstLine="142"/>
        <w:rPr>
          <w:rFonts w:asciiTheme="minorHAnsi" w:hAnsiTheme="minorHAnsi"/>
          <w:b/>
          <w:sz w:val="10"/>
          <w:szCs w:val="10"/>
          <w:u w:val="single"/>
        </w:rPr>
      </w:pPr>
    </w:p>
    <w:p w:rsidR="00AF3CC9" w:rsidRPr="00F55F47" w:rsidRDefault="00AF3CC9" w:rsidP="00F55F47">
      <w:pPr>
        <w:spacing w:before="120" w:beforeAutospacing="0" w:after="120" w:afterAutospacing="0"/>
        <w:ind w:firstLine="142"/>
        <w:rPr>
          <w:rFonts w:asciiTheme="minorHAnsi" w:hAnsiTheme="minorHAnsi"/>
          <w:b/>
          <w:sz w:val="28"/>
          <w:szCs w:val="28"/>
          <w:u w:val="single"/>
        </w:rPr>
      </w:pPr>
      <w:r w:rsidRPr="00F55F47">
        <w:rPr>
          <w:rFonts w:asciiTheme="minorHAnsi" w:hAnsiTheme="minorHAnsi"/>
          <w:b/>
          <w:sz w:val="28"/>
          <w:szCs w:val="28"/>
          <w:u w:val="single"/>
        </w:rPr>
        <w:t>Details of Food Stall: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21"/>
        <w:gridCol w:w="3029"/>
      </w:tblGrid>
      <w:tr w:rsidR="00AF3CC9" w:rsidRPr="00F55F47" w:rsidTr="00F55F47">
        <w:tc>
          <w:tcPr>
            <w:tcW w:w="3010" w:type="dxa"/>
            <w:vAlign w:val="center"/>
          </w:tcPr>
          <w:p w:rsidR="00AF3CC9" w:rsidRPr="00F55F47" w:rsidRDefault="00AF3CC9" w:rsidP="00034CF4">
            <w:pPr>
              <w:pStyle w:val="Heading3"/>
              <w:spacing w:before="12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55F47">
              <w:rPr>
                <w:rFonts w:asciiTheme="minorHAnsi" w:hAnsiTheme="minorHAnsi"/>
                <w:b w:val="0"/>
                <w:sz w:val="22"/>
                <w:szCs w:val="22"/>
              </w:rPr>
              <w:t>Name of Event</w:t>
            </w:r>
            <w:r w:rsidR="00425713" w:rsidRPr="00F55F47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021" w:type="dxa"/>
            <w:vAlign w:val="center"/>
          </w:tcPr>
          <w:p w:rsidR="00AF3CC9" w:rsidRPr="00F55F47" w:rsidRDefault="00AF3CC9" w:rsidP="00034CF4">
            <w:pPr>
              <w:pStyle w:val="Heading3"/>
              <w:spacing w:before="12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55F47">
              <w:rPr>
                <w:rFonts w:asciiTheme="minorHAnsi" w:hAnsiTheme="minorHAnsi"/>
                <w:b w:val="0"/>
                <w:sz w:val="22"/>
                <w:szCs w:val="22"/>
              </w:rPr>
              <w:t>Location</w:t>
            </w:r>
            <w:r w:rsidR="00425713" w:rsidRPr="00F55F47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029" w:type="dxa"/>
            <w:vAlign w:val="center"/>
          </w:tcPr>
          <w:p w:rsidR="00AF3CC9" w:rsidRPr="00F55F47" w:rsidRDefault="00AF3CC9" w:rsidP="00034CF4">
            <w:pPr>
              <w:pStyle w:val="Heading3"/>
              <w:spacing w:before="120" w:beforeAutospacing="0" w:after="0" w:afterAutospacing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55F47">
              <w:rPr>
                <w:rFonts w:asciiTheme="minorHAnsi" w:hAnsiTheme="minorHAnsi"/>
                <w:b w:val="0"/>
                <w:sz w:val="22"/>
                <w:szCs w:val="22"/>
              </w:rPr>
              <w:t>Date/Time</w:t>
            </w:r>
            <w:r w:rsidR="00425713" w:rsidRPr="00F55F47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</w:tr>
      <w:tr w:rsidR="00AF3CC9" w:rsidRPr="00F55F47" w:rsidTr="00F55F47">
        <w:tc>
          <w:tcPr>
            <w:tcW w:w="3010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9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3CC9" w:rsidRPr="00F55F47" w:rsidTr="00F55F47">
        <w:tc>
          <w:tcPr>
            <w:tcW w:w="3010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9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3CC9" w:rsidRPr="00F55F47" w:rsidTr="00F55F47">
        <w:tc>
          <w:tcPr>
            <w:tcW w:w="3010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9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3CC9" w:rsidRPr="00F55F47" w:rsidTr="00F55F47">
        <w:tc>
          <w:tcPr>
            <w:tcW w:w="3010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9" w:type="dxa"/>
          </w:tcPr>
          <w:p w:rsidR="00AF3CC9" w:rsidRPr="00F55F47" w:rsidRDefault="00AF3CC9" w:rsidP="004E43C9">
            <w:pPr>
              <w:pStyle w:val="Heading3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13B0C" w:rsidRPr="004E43C9" w:rsidRDefault="00BD4445" w:rsidP="004E43C9">
      <w:pPr>
        <w:spacing w:after="0" w:afterAutospacing="0" w:line="240" w:lineRule="auto"/>
        <w:jc w:val="center"/>
        <w:rPr>
          <w:rFonts w:asciiTheme="minorHAnsi" w:eastAsia="Calibri" w:hAnsiTheme="minorHAnsi"/>
          <w:b/>
          <w:color w:val="009999"/>
          <w:sz w:val="28"/>
          <w:szCs w:val="28"/>
          <w:u w:val="single"/>
        </w:rPr>
      </w:pPr>
      <w:r w:rsidRPr="004E43C9">
        <w:rPr>
          <w:rFonts w:asciiTheme="minorHAnsi" w:eastAsia="Calibri" w:hAnsiTheme="minorHAnsi"/>
          <w:b/>
          <w:color w:val="009999"/>
          <w:sz w:val="28"/>
          <w:szCs w:val="28"/>
          <w:u w:val="single"/>
        </w:rPr>
        <w:t>Please provide names and detail(s)</w:t>
      </w:r>
      <w:r w:rsidR="00513B0C" w:rsidRPr="004E43C9">
        <w:rPr>
          <w:rFonts w:asciiTheme="minorHAnsi" w:eastAsia="Calibri" w:hAnsiTheme="minorHAnsi"/>
          <w:b/>
          <w:color w:val="009999"/>
          <w:sz w:val="28"/>
          <w:szCs w:val="28"/>
          <w:u w:val="single"/>
        </w:rPr>
        <w:t xml:space="preserve"> of food you will be selling:</w:t>
      </w:r>
    </w:p>
    <w:p w:rsidR="00513B0C" w:rsidRPr="00F55F47" w:rsidRDefault="00513B0C" w:rsidP="004E43C9">
      <w:pPr>
        <w:spacing w:before="120" w:beforeAutospacing="0" w:after="0" w:afterAutospacing="0" w:line="240" w:lineRule="auto"/>
        <w:rPr>
          <w:rFonts w:asciiTheme="minorHAnsi" w:eastAsia="Calibri" w:hAnsiTheme="minorHAnsi"/>
          <w:szCs w:val="28"/>
          <w:u w:val="single"/>
        </w:rPr>
      </w:pP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  <w:r w:rsidRPr="00F55F47">
        <w:rPr>
          <w:rFonts w:asciiTheme="minorHAnsi" w:eastAsia="Calibri" w:hAnsiTheme="minorHAnsi"/>
          <w:szCs w:val="28"/>
          <w:u w:val="single"/>
        </w:rPr>
        <w:tab/>
      </w:r>
    </w:p>
    <w:p w:rsidR="00322CCC" w:rsidRPr="00F55F47" w:rsidRDefault="00322CCC" w:rsidP="00322CCC">
      <w:pPr>
        <w:rPr>
          <w:rFonts w:asciiTheme="minorHAnsi" w:hAnsiTheme="minorHAnsi" w:cs="Times New Roman"/>
          <w:b/>
          <w:sz w:val="22"/>
          <w:szCs w:val="22"/>
          <w:lang w:val="en-US"/>
        </w:rPr>
      </w:pPr>
      <w:r w:rsidRPr="00F55F47">
        <w:rPr>
          <w:rFonts w:asciiTheme="minorHAnsi" w:hAnsiTheme="minorHAnsi" w:cs="Times New Roman"/>
          <w:b/>
          <w:sz w:val="22"/>
          <w:szCs w:val="22"/>
          <w:lang w:val="en-US"/>
        </w:rPr>
        <w:t xml:space="preserve">Are you an approved Food Vehicle? </w:t>
      </w:r>
      <w:r w:rsidR="001C5FB1" w:rsidRPr="00F55F47">
        <w:rPr>
          <w:rFonts w:asciiTheme="minorHAnsi" w:hAnsiTheme="minorHAnsi" w:cs="Times New Roman"/>
          <w:b/>
          <w:sz w:val="22"/>
          <w:szCs w:val="22"/>
          <w:lang w:val="en-US"/>
        </w:rPr>
        <w:br/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>(Please circle one)</w:t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1C5FB1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 xml:space="preserve">YES / 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t>NO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br/>
      </w:r>
      <w:r w:rsidRPr="00F55F47">
        <w:rPr>
          <w:rFonts w:asciiTheme="minorHAnsi" w:hAnsiTheme="minorHAnsi" w:cs="Times New Roman"/>
          <w:i/>
          <w:sz w:val="18"/>
          <w:szCs w:val="18"/>
          <w:lang w:val="en-US"/>
        </w:rPr>
        <w:t xml:space="preserve">A copy of the local Registration Certificate </w:t>
      </w:r>
      <w:r w:rsidRPr="00F55F47">
        <w:rPr>
          <w:rFonts w:asciiTheme="minorHAnsi" w:hAnsiTheme="minorHAnsi" w:cs="Times New Roman"/>
          <w:b/>
          <w:i/>
          <w:sz w:val="18"/>
          <w:szCs w:val="18"/>
          <w:u w:val="single"/>
          <w:lang w:val="en-US"/>
        </w:rPr>
        <w:t>MUST</w:t>
      </w:r>
      <w:r w:rsidRPr="00F55F47">
        <w:rPr>
          <w:rFonts w:asciiTheme="minorHAnsi" w:hAnsiTheme="minorHAnsi" w:cs="Times New Roman"/>
          <w:i/>
          <w:sz w:val="18"/>
          <w:szCs w:val="18"/>
          <w:lang w:val="en-US"/>
        </w:rPr>
        <w:t xml:space="preserve"> be attached</w:t>
      </w:r>
    </w:p>
    <w:p w:rsidR="00322CCC" w:rsidRPr="00F55F47" w:rsidRDefault="00322CCC" w:rsidP="00322CCC">
      <w:pPr>
        <w:rPr>
          <w:rFonts w:asciiTheme="minorHAnsi" w:hAnsiTheme="minorHAnsi" w:cs="Times New Roman"/>
          <w:sz w:val="22"/>
          <w:szCs w:val="22"/>
          <w:lang w:val="en-US"/>
        </w:rPr>
      </w:pPr>
      <w:r w:rsidRPr="00F55F47">
        <w:rPr>
          <w:rFonts w:asciiTheme="minorHAnsi" w:hAnsiTheme="minorHAnsi" w:cs="Times New Roman"/>
          <w:b/>
          <w:sz w:val="22"/>
          <w:szCs w:val="22"/>
          <w:lang w:val="en-US"/>
        </w:rPr>
        <w:t>Does the food require preparation or handling prior to the event?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br/>
        <w:t>(</w:t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 xml:space="preserve">Please circle one) </w:t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1C5FB1" w:rsidRPr="00F55F47">
        <w:rPr>
          <w:rFonts w:asciiTheme="minorHAnsi" w:hAnsiTheme="minorHAnsi" w:cs="Times New Roman"/>
          <w:sz w:val="22"/>
          <w:szCs w:val="22"/>
          <w:lang w:val="en-US"/>
        </w:rPr>
        <w:tab/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 xml:space="preserve">YES / 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t>NO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br/>
        <w:t>If yes please provide name of Food Business or approved commercial or residential kitchen</w:t>
      </w:r>
      <w:r w:rsidR="00034CF4" w:rsidRPr="00F55F47">
        <w:rPr>
          <w:rFonts w:asciiTheme="minorHAnsi" w:hAnsiTheme="minorHAnsi" w:cs="Times New Roman"/>
          <w:sz w:val="22"/>
          <w:szCs w:val="22"/>
          <w:lang w:val="en-US"/>
        </w:rPr>
        <w:t xml:space="preserve"> Name: ___________________________________________________________________</w:t>
      </w:r>
      <w:r w:rsidRPr="00F55F47">
        <w:rPr>
          <w:rFonts w:asciiTheme="minorHAnsi" w:hAnsiTheme="minorHAnsi" w:cs="Times New Roman"/>
          <w:sz w:val="22"/>
          <w:szCs w:val="22"/>
          <w:lang w:val="en-US"/>
        </w:rPr>
        <w:br/>
      </w:r>
      <w:proofErr w:type="gramStart"/>
      <w:r w:rsidRPr="00F55F47">
        <w:rPr>
          <w:rFonts w:asciiTheme="minorHAnsi" w:hAnsiTheme="minorHAnsi" w:cs="Times New Roman"/>
          <w:i/>
          <w:sz w:val="18"/>
          <w:szCs w:val="18"/>
          <w:lang w:val="en-US"/>
        </w:rPr>
        <w:t>A</w:t>
      </w:r>
      <w:proofErr w:type="gramEnd"/>
      <w:r w:rsidRPr="00F55F47">
        <w:rPr>
          <w:rFonts w:asciiTheme="minorHAnsi" w:hAnsiTheme="minorHAnsi" w:cs="Times New Roman"/>
          <w:i/>
          <w:sz w:val="18"/>
          <w:szCs w:val="18"/>
          <w:lang w:val="en-US"/>
        </w:rPr>
        <w:t xml:space="preserve"> copy of the local Authority Registration </w:t>
      </w:r>
      <w:r w:rsidR="002F3FD5" w:rsidRPr="00F55F47">
        <w:rPr>
          <w:rFonts w:asciiTheme="minorHAnsi" w:hAnsiTheme="minorHAnsi" w:cs="Times New Roman"/>
          <w:i/>
          <w:sz w:val="18"/>
          <w:szCs w:val="18"/>
          <w:lang w:val="en-US"/>
        </w:rPr>
        <w:t xml:space="preserve">Certificate </w:t>
      </w:r>
      <w:r w:rsidR="002F3FD5" w:rsidRPr="00F55F47">
        <w:rPr>
          <w:rFonts w:asciiTheme="minorHAnsi" w:hAnsiTheme="minorHAnsi" w:cs="Times New Roman"/>
          <w:b/>
          <w:i/>
          <w:sz w:val="18"/>
          <w:szCs w:val="18"/>
          <w:u w:val="single"/>
          <w:lang w:val="en-US"/>
        </w:rPr>
        <w:t>MUST</w:t>
      </w:r>
      <w:r w:rsidR="002F3FD5" w:rsidRPr="00F55F47">
        <w:rPr>
          <w:rFonts w:asciiTheme="minorHAnsi" w:hAnsiTheme="minorHAnsi" w:cs="Times New Roman"/>
          <w:i/>
          <w:sz w:val="18"/>
          <w:szCs w:val="18"/>
          <w:lang w:val="en-US"/>
        </w:rPr>
        <w:t xml:space="preserve"> be attached</w:t>
      </w:r>
    </w:p>
    <w:p w:rsidR="00946120" w:rsidRPr="00F55F47" w:rsidRDefault="00425713" w:rsidP="00513B0C">
      <w:pPr>
        <w:spacing w:before="0" w:beforeAutospacing="0" w:after="0" w:afterAutospacing="0" w:line="240" w:lineRule="auto"/>
        <w:rPr>
          <w:rFonts w:asciiTheme="minorHAnsi" w:hAnsiTheme="minorHAnsi" w:cs="Times New Roman"/>
          <w:b/>
          <w:sz w:val="22"/>
          <w:lang w:val="en-US"/>
        </w:rPr>
      </w:pPr>
      <w:r w:rsidRPr="00F55F47">
        <w:rPr>
          <w:rFonts w:asciiTheme="minorHAnsi" w:hAnsiTheme="minorHAnsi" w:cs="Times New Roman"/>
          <w:b/>
          <w:sz w:val="22"/>
          <w:lang w:val="en-US"/>
        </w:rPr>
        <w:br w:type="page"/>
      </w:r>
      <w:r w:rsidR="00AA3698" w:rsidRPr="00F55F47">
        <w:rPr>
          <w:rFonts w:asciiTheme="minorHAnsi" w:hAnsiTheme="minorHAnsi" w:cs="Times New Roman"/>
          <w:b/>
          <w:sz w:val="22"/>
          <w:lang w:val="en-US"/>
        </w:rPr>
        <w:lastRenderedPageBreak/>
        <w:t xml:space="preserve">Example of low, medium and </w:t>
      </w:r>
      <w:proofErr w:type="gramStart"/>
      <w:r w:rsidR="00AA3698" w:rsidRPr="00F55F47">
        <w:rPr>
          <w:rFonts w:asciiTheme="minorHAnsi" w:hAnsiTheme="minorHAnsi" w:cs="Times New Roman"/>
          <w:b/>
          <w:sz w:val="22"/>
          <w:lang w:val="en-US"/>
        </w:rPr>
        <w:t>high risk</w:t>
      </w:r>
      <w:proofErr w:type="gramEnd"/>
      <w:r w:rsidR="00AA3698" w:rsidRPr="00F55F47">
        <w:rPr>
          <w:rFonts w:asciiTheme="minorHAnsi" w:hAnsiTheme="minorHAnsi" w:cs="Times New Roman"/>
          <w:b/>
          <w:sz w:val="22"/>
          <w:lang w:val="en-US"/>
        </w:rPr>
        <w:t xml:space="preserve"> foods</w:t>
      </w:r>
      <w:r w:rsidR="002F3FD5" w:rsidRPr="00F55F47">
        <w:rPr>
          <w:rFonts w:asciiTheme="minorHAnsi" w:hAnsiTheme="minorHAnsi" w:cs="Times New Roman"/>
          <w:b/>
          <w:sz w:val="22"/>
          <w:lang w:val="en-US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28"/>
        <w:gridCol w:w="4706"/>
      </w:tblGrid>
      <w:tr w:rsidR="008E1FC4" w:rsidRPr="00F55F47" w:rsidTr="006815C0">
        <w:tc>
          <w:tcPr>
            <w:tcW w:w="4928" w:type="dxa"/>
          </w:tcPr>
          <w:p w:rsidR="008E1FC4" w:rsidRPr="00F55F47" w:rsidRDefault="008E1FC4" w:rsidP="002F3FD5">
            <w:pPr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High and Medium Risk Foods</w:t>
            </w:r>
          </w:p>
        </w:tc>
        <w:tc>
          <w:tcPr>
            <w:tcW w:w="4706" w:type="dxa"/>
          </w:tcPr>
          <w:p w:rsidR="008E1FC4" w:rsidRPr="00F55F47" w:rsidRDefault="008E1FC4" w:rsidP="002F3FD5">
            <w:pPr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Low Risk Foods</w:t>
            </w:r>
          </w:p>
        </w:tc>
      </w:tr>
      <w:tr w:rsidR="008E1FC4" w:rsidRPr="00F55F47" w:rsidTr="006815C0">
        <w:tc>
          <w:tcPr>
            <w:tcW w:w="4928" w:type="dxa"/>
          </w:tcPr>
          <w:p w:rsidR="008E1FC4" w:rsidRPr="00F55F47" w:rsidRDefault="008E1FC4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Raw and cooked meat or foods containing raw or cooked meat, for example casseroles, curries, lasagne, meat pies, pastries, curry puf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fs or similar.</w:t>
            </w:r>
          </w:p>
          <w:p w:rsidR="008E1FC4" w:rsidRPr="00F55F47" w:rsidRDefault="008E1FC4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Dairy products and foods containing dairy products, for example milk, cu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stard, and dairy-based desserts.</w:t>
            </w:r>
          </w:p>
          <w:p w:rsidR="008E1FC4" w:rsidRPr="00F55F47" w:rsidRDefault="008E1FC4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Seafood (excluding live seafood) and foods containing seafood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.</w:t>
            </w:r>
          </w:p>
          <w:p w:rsidR="008E1FC4" w:rsidRPr="00F55F47" w:rsidRDefault="00C26B80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Processed fruits and vegetables, for example salads and unpasteurised juices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.</w:t>
            </w:r>
          </w:p>
          <w:p w:rsidR="00C26B80" w:rsidRPr="00F55F47" w:rsidRDefault="00C26B80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Cooked rice and pasta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.</w:t>
            </w:r>
          </w:p>
          <w:p w:rsidR="00C26B80" w:rsidRPr="00F55F47" w:rsidRDefault="00C26B80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Processed foods containing eggs, beans, nuts or other protein-rich food, for example quiche and soya bean products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.</w:t>
            </w:r>
          </w:p>
          <w:p w:rsidR="00C26B80" w:rsidRPr="00F55F47" w:rsidRDefault="00C26B80" w:rsidP="00C26B80">
            <w:pPr>
              <w:numPr>
                <w:ilvl w:val="0"/>
                <w:numId w:val="20"/>
              </w:numPr>
              <w:spacing w:after="40" w:afterAutospacing="0" w:line="240" w:lineRule="auto"/>
              <w:ind w:left="567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Foods that contain any of the above foods, for example sandwiches and quiches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.</w:t>
            </w:r>
          </w:p>
        </w:tc>
        <w:tc>
          <w:tcPr>
            <w:tcW w:w="4706" w:type="dxa"/>
          </w:tcPr>
          <w:p w:rsidR="008E1FC4" w:rsidRPr="00F55F47" w:rsidRDefault="00C26B80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 xml:space="preserve">Cake decorating, cakes, biscuits, flour products which </w:t>
            </w:r>
            <w:r w:rsidR="00C94E93" w:rsidRPr="00F55F47">
              <w:rPr>
                <w:rFonts w:asciiTheme="minorHAnsi" w:eastAsia="Calibri" w:hAnsiTheme="minorHAnsi"/>
                <w:sz w:val="22"/>
              </w:rPr>
              <w:t>do not contain potentially hazardous foods such as cream.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Food prepared for farm stay and home stay accommodation.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Food prepared for a single fund raising event arranged by a community or charitable group.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Pickled onions and vegetables.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Jams, chutneys, relishes and sauces that are heat treated by boiling or cooking.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Herb vinegars with a pH of less than 4.5.</w:t>
            </w:r>
          </w:p>
          <w:p w:rsidR="00C94E93" w:rsidRPr="00F55F47" w:rsidRDefault="00C94E93" w:rsidP="00C94E93">
            <w:pPr>
              <w:numPr>
                <w:ilvl w:val="0"/>
                <w:numId w:val="20"/>
              </w:numPr>
              <w:spacing w:before="0" w:beforeAutospacing="0" w:after="40" w:afterAutospacing="0" w:line="240" w:lineRule="auto"/>
              <w:ind w:left="570"/>
              <w:rPr>
                <w:rFonts w:asciiTheme="minorHAnsi" w:eastAsia="Calibri" w:hAnsiTheme="minorHAnsi"/>
                <w:sz w:val="22"/>
              </w:rPr>
            </w:pPr>
            <w:r w:rsidRPr="00F55F47">
              <w:rPr>
                <w:rFonts w:asciiTheme="minorHAnsi" w:eastAsia="Calibri" w:hAnsiTheme="minorHAnsi"/>
                <w:sz w:val="22"/>
              </w:rPr>
              <w:t>Repackaging of bulk packaged low risk confectionary products.</w:t>
            </w:r>
          </w:p>
        </w:tc>
      </w:tr>
    </w:tbl>
    <w:p w:rsidR="00F55F47" w:rsidRDefault="00801C65" w:rsidP="004E43C9">
      <w:pPr>
        <w:spacing w:before="0" w:beforeAutospacing="0" w:after="0" w:afterAutospacing="0" w:line="240" w:lineRule="auto"/>
        <w:rPr>
          <w:rFonts w:asciiTheme="minorHAnsi" w:eastAsia="Calibri" w:hAnsiTheme="minorHAnsi"/>
          <w:i/>
          <w:color w:val="009999"/>
          <w:sz w:val="20"/>
        </w:rPr>
      </w:pPr>
      <w:r w:rsidRPr="00F55F47">
        <w:rPr>
          <w:rFonts w:asciiTheme="minorHAnsi" w:eastAsia="Calibri" w:hAnsiTheme="minorHAnsi"/>
          <w:i/>
          <w:color w:val="009999"/>
          <w:sz w:val="20"/>
        </w:rPr>
        <w:t xml:space="preserve">Only low risk food can be prepared at registered residential kitchens before the event. </w:t>
      </w:r>
    </w:p>
    <w:p w:rsidR="00803FE8" w:rsidRPr="00F55F47" w:rsidRDefault="00801C65" w:rsidP="004E43C9">
      <w:pPr>
        <w:spacing w:before="0" w:beforeAutospacing="0" w:after="0" w:afterAutospacing="0" w:line="240" w:lineRule="auto"/>
        <w:rPr>
          <w:rFonts w:asciiTheme="minorHAnsi" w:eastAsia="Calibri" w:hAnsiTheme="minorHAnsi"/>
          <w:b/>
          <w:i/>
          <w:color w:val="009999"/>
          <w:sz w:val="20"/>
          <w:u w:val="single"/>
        </w:rPr>
      </w:pPr>
      <w:r w:rsidRPr="00F55F47">
        <w:rPr>
          <w:rFonts w:asciiTheme="minorHAnsi" w:eastAsia="Calibri" w:hAnsiTheme="minorHAnsi"/>
          <w:i/>
          <w:color w:val="009999"/>
          <w:sz w:val="20"/>
        </w:rPr>
        <w:t xml:space="preserve">Only minimum medium to </w:t>
      </w:r>
      <w:proofErr w:type="gramStart"/>
      <w:r w:rsidRPr="00F55F47">
        <w:rPr>
          <w:rFonts w:asciiTheme="minorHAnsi" w:eastAsia="Calibri" w:hAnsiTheme="minorHAnsi"/>
          <w:i/>
          <w:color w:val="009999"/>
          <w:sz w:val="20"/>
        </w:rPr>
        <w:t>high risk</w:t>
      </w:r>
      <w:proofErr w:type="gramEnd"/>
      <w:r w:rsidRPr="00F55F47">
        <w:rPr>
          <w:rFonts w:asciiTheme="minorHAnsi" w:eastAsia="Calibri" w:hAnsiTheme="minorHAnsi"/>
          <w:i/>
          <w:color w:val="009999"/>
          <w:sz w:val="20"/>
        </w:rPr>
        <w:t xml:space="preserve"> foods are to be prepared on site with approved setup.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52"/>
        <w:gridCol w:w="5082"/>
      </w:tblGrid>
      <w:tr w:rsidR="00801C65" w:rsidRPr="00F55F47" w:rsidTr="006815C0">
        <w:tc>
          <w:tcPr>
            <w:tcW w:w="4552" w:type="dxa"/>
          </w:tcPr>
          <w:p w:rsidR="00801C65" w:rsidRPr="00F55F47" w:rsidRDefault="00721860" w:rsidP="0091657B">
            <w:pPr>
              <w:rPr>
                <w:rFonts w:asciiTheme="minorHAnsi" w:hAnsiTheme="minorHAnsi"/>
                <w:sz w:val="22"/>
                <w:szCs w:val="22"/>
              </w:rPr>
            </w:pPr>
            <w:r w:rsidRPr="00F55F47">
              <w:rPr>
                <w:rFonts w:asciiTheme="minorHAnsi" w:hAnsiTheme="minorHAnsi"/>
                <w:sz w:val="22"/>
                <w:szCs w:val="22"/>
              </w:rPr>
              <w:t xml:space="preserve">Number of staff trained in Food </w:t>
            </w:r>
            <w:proofErr w:type="gramStart"/>
            <w:r w:rsidRPr="00F55F47">
              <w:rPr>
                <w:rFonts w:asciiTheme="minorHAnsi" w:hAnsiTheme="minorHAnsi"/>
                <w:sz w:val="22"/>
                <w:szCs w:val="22"/>
              </w:rPr>
              <w:t>Safety?</w:t>
            </w:r>
            <w:proofErr w:type="gramEnd"/>
          </w:p>
        </w:tc>
        <w:tc>
          <w:tcPr>
            <w:tcW w:w="5082" w:type="dxa"/>
          </w:tcPr>
          <w:p w:rsidR="00801C65" w:rsidRPr="00F55F47" w:rsidRDefault="00801C65" w:rsidP="009165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1C65" w:rsidRPr="00F55F47" w:rsidTr="006815C0">
        <w:tc>
          <w:tcPr>
            <w:tcW w:w="9634" w:type="dxa"/>
            <w:gridSpan w:val="2"/>
          </w:tcPr>
          <w:p w:rsidR="00801C65" w:rsidRPr="00F55F47" w:rsidRDefault="00721860" w:rsidP="0091657B">
            <w:pPr>
              <w:rPr>
                <w:rFonts w:asciiTheme="minorHAnsi" w:hAnsiTheme="minorHAnsi"/>
                <w:sz w:val="22"/>
                <w:szCs w:val="22"/>
              </w:rPr>
            </w:pPr>
            <w:r w:rsidRPr="00F55F47">
              <w:rPr>
                <w:rFonts w:asciiTheme="minorHAnsi" w:hAnsiTheme="minorHAnsi"/>
                <w:sz w:val="22"/>
                <w:szCs w:val="22"/>
              </w:rPr>
              <w:t xml:space="preserve">Please see </w:t>
            </w:r>
            <w:hyperlink r:id="rId8" w:history="1">
              <w:r w:rsidR="00BD4445" w:rsidRPr="00FF780C">
                <w:rPr>
                  <w:rStyle w:val="Hyperlink"/>
                  <w:rFonts w:asciiTheme="minorHAnsi" w:hAnsiTheme="minorHAnsi"/>
                  <w:b/>
                  <w:i/>
                  <w:sz w:val="22"/>
                  <w:szCs w:val="22"/>
                </w:rPr>
                <w:t>www.cgg.imalert.com.au</w:t>
              </w:r>
            </w:hyperlink>
            <w:r w:rsidR="00BD44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3690" w:rsidRPr="00F55F47"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5A3690" w:rsidRPr="00F55F4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FREE</w:t>
            </w:r>
            <w:r w:rsidR="005A3690" w:rsidRPr="00F55F47">
              <w:rPr>
                <w:rFonts w:asciiTheme="minorHAnsi" w:hAnsiTheme="minorHAnsi"/>
                <w:sz w:val="22"/>
                <w:szCs w:val="22"/>
              </w:rPr>
              <w:t xml:space="preserve"> Food Safety Training</w:t>
            </w:r>
          </w:p>
        </w:tc>
      </w:tr>
    </w:tbl>
    <w:p w:rsidR="00801C65" w:rsidRPr="00F55F47" w:rsidRDefault="00721860" w:rsidP="001C5FB1">
      <w:pPr>
        <w:spacing w:before="120" w:beforeAutospacing="0" w:after="120" w:afterAutospacing="0"/>
        <w:rPr>
          <w:rFonts w:asciiTheme="minorHAnsi" w:hAnsiTheme="minorHAnsi"/>
          <w:b/>
          <w:sz w:val="22"/>
        </w:rPr>
      </w:pPr>
      <w:r w:rsidRPr="00F55F47">
        <w:rPr>
          <w:rFonts w:asciiTheme="minorHAnsi" w:hAnsiTheme="minorHAnsi"/>
          <w:b/>
          <w:sz w:val="22"/>
        </w:rPr>
        <w:t>Please tick what you will have on site at the event: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4077"/>
        <w:gridCol w:w="706"/>
        <w:gridCol w:w="4114"/>
        <w:gridCol w:w="673"/>
      </w:tblGrid>
      <w:tr w:rsidR="00721860" w:rsidRPr="00F55F47" w:rsidTr="00C015A8">
        <w:tc>
          <w:tcPr>
            <w:tcW w:w="4077" w:type="dxa"/>
          </w:tcPr>
          <w:p w:rsidR="00721860" w:rsidRPr="00F55F47" w:rsidRDefault="00C015A8" w:rsidP="0091657B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A marquee or tent</w:t>
            </w:r>
          </w:p>
        </w:tc>
        <w:tc>
          <w:tcPr>
            <w:tcW w:w="706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721860" w:rsidRPr="00F55F47" w:rsidRDefault="00C015A8" w:rsidP="006429A7">
            <w:pPr>
              <w:spacing w:before="0" w:beforeAutospacing="0" w:after="0" w:afterAutospacing="0" w:line="240" w:lineRule="auto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Hand washing facilities; running water with liquid soap and paper towel</w:t>
            </w:r>
          </w:p>
        </w:tc>
        <w:tc>
          <w:tcPr>
            <w:tcW w:w="673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</w:tr>
      <w:tr w:rsidR="00721860" w:rsidRPr="00F55F47" w:rsidTr="00C015A8">
        <w:tc>
          <w:tcPr>
            <w:tcW w:w="4077" w:type="dxa"/>
          </w:tcPr>
          <w:p w:rsidR="00721860" w:rsidRPr="00F55F47" w:rsidRDefault="00C015A8" w:rsidP="0091657B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 xml:space="preserve">Dedicated buckets to wash equipment </w:t>
            </w:r>
          </w:p>
        </w:tc>
        <w:tc>
          <w:tcPr>
            <w:tcW w:w="706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C015A8" w:rsidRPr="00F55F47" w:rsidRDefault="006429A7" w:rsidP="00803FE8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Safe Power supply</w:t>
            </w:r>
          </w:p>
        </w:tc>
        <w:tc>
          <w:tcPr>
            <w:tcW w:w="673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</w:tr>
      <w:tr w:rsidR="00721860" w:rsidRPr="00F55F47" w:rsidTr="00C015A8">
        <w:tc>
          <w:tcPr>
            <w:tcW w:w="4077" w:type="dxa"/>
          </w:tcPr>
          <w:p w:rsidR="00721860" w:rsidRPr="00F55F47" w:rsidRDefault="00C015A8" w:rsidP="006429A7">
            <w:pPr>
              <w:ind w:right="-25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Cold display and storage; fridges, eskys</w:t>
            </w:r>
          </w:p>
        </w:tc>
        <w:tc>
          <w:tcPr>
            <w:tcW w:w="706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721860" w:rsidRPr="00F55F47" w:rsidRDefault="00066F18" w:rsidP="00066F18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Hot display and storage; b</w:t>
            </w:r>
            <w:r w:rsidR="002F0D76" w:rsidRPr="00F55F47">
              <w:rPr>
                <w:rFonts w:asciiTheme="minorHAnsi" w:hAnsiTheme="minorHAnsi"/>
                <w:sz w:val="22"/>
              </w:rPr>
              <w:t xml:space="preserve">ain </w:t>
            </w:r>
            <w:r w:rsidRPr="00F55F47">
              <w:rPr>
                <w:rFonts w:asciiTheme="minorHAnsi" w:hAnsiTheme="minorHAnsi"/>
                <w:sz w:val="22"/>
              </w:rPr>
              <w:t>m</w:t>
            </w:r>
            <w:r w:rsidR="006429A7" w:rsidRPr="00F55F47">
              <w:rPr>
                <w:rFonts w:asciiTheme="minorHAnsi" w:hAnsiTheme="minorHAnsi"/>
                <w:sz w:val="22"/>
              </w:rPr>
              <w:t>arie</w:t>
            </w:r>
          </w:p>
        </w:tc>
        <w:tc>
          <w:tcPr>
            <w:tcW w:w="673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</w:tr>
      <w:tr w:rsidR="00721860" w:rsidRPr="00F55F47" w:rsidTr="00C015A8">
        <w:tc>
          <w:tcPr>
            <w:tcW w:w="4077" w:type="dxa"/>
          </w:tcPr>
          <w:p w:rsidR="00721860" w:rsidRPr="00F55F47" w:rsidRDefault="00C015A8" w:rsidP="0091657B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Water supply/waste water disposal point</w:t>
            </w:r>
          </w:p>
        </w:tc>
        <w:tc>
          <w:tcPr>
            <w:tcW w:w="706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721860" w:rsidRPr="00F55F47" w:rsidRDefault="00C015A8" w:rsidP="00C015A8">
            <w:pPr>
              <w:ind w:right="-251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Cooking equipment; deep fryers, woks, bbq</w:t>
            </w:r>
          </w:p>
        </w:tc>
        <w:tc>
          <w:tcPr>
            <w:tcW w:w="673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</w:tr>
      <w:tr w:rsidR="00721860" w:rsidRPr="00F55F47" w:rsidTr="00C015A8">
        <w:tc>
          <w:tcPr>
            <w:tcW w:w="4077" w:type="dxa"/>
          </w:tcPr>
          <w:p w:rsidR="00721860" w:rsidRPr="00F55F47" w:rsidRDefault="00C015A8" w:rsidP="0091657B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Rubbish bins</w:t>
            </w:r>
          </w:p>
        </w:tc>
        <w:tc>
          <w:tcPr>
            <w:tcW w:w="706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721860" w:rsidRPr="00F55F47" w:rsidRDefault="00C015A8" w:rsidP="00C015A8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Fire extinguisher</w:t>
            </w:r>
          </w:p>
        </w:tc>
        <w:tc>
          <w:tcPr>
            <w:tcW w:w="673" w:type="dxa"/>
          </w:tcPr>
          <w:p w:rsidR="00721860" w:rsidRPr="00F55F47" w:rsidRDefault="00721860" w:rsidP="0091657B">
            <w:pPr>
              <w:rPr>
                <w:rFonts w:asciiTheme="minorHAnsi" w:hAnsiTheme="minorHAnsi"/>
                <w:sz w:val="22"/>
              </w:rPr>
            </w:pPr>
          </w:p>
        </w:tc>
      </w:tr>
      <w:tr w:rsidR="006429A7" w:rsidRPr="00F55F47" w:rsidTr="00C015A8">
        <w:tc>
          <w:tcPr>
            <w:tcW w:w="4077" w:type="dxa"/>
          </w:tcPr>
          <w:p w:rsidR="006429A7" w:rsidRPr="00F55F47" w:rsidRDefault="006429A7" w:rsidP="0091657B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Legal point of waste water disposal</w:t>
            </w:r>
          </w:p>
        </w:tc>
        <w:tc>
          <w:tcPr>
            <w:tcW w:w="706" w:type="dxa"/>
          </w:tcPr>
          <w:p w:rsidR="006429A7" w:rsidRPr="00F55F47" w:rsidRDefault="006429A7" w:rsidP="0091657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4" w:type="dxa"/>
          </w:tcPr>
          <w:p w:rsidR="006429A7" w:rsidRPr="00F55F47" w:rsidRDefault="006429A7" w:rsidP="00C015A8">
            <w:pPr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Pre-packed food labelled</w:t>
            </w:r>
          </w:p>
        </w:tc>
        <w:tc>
          <w:tcPr>
            <w:tcW w:w="673" w:type="dxa"/>
          </w:tcPr>
          <w:p w:rsidR="006429A7" w:rsidRPr="00F55F47" w:rsidRDefault="006429A7" w:rsidP="0091657B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A3690" w:rsidRPr="00F55F47" w:rsidRDefault="005A3690" w:rsidP="00425713">
      <w:pPr>
        <w:spacing w:before="120" w:beforeAutospacing="0" w:after="120" w:afterAutospacing="0"/>
        <w:rPr>
          <w:rFonts w:asciiTheme="minorHAnsi" w:hAnsiTheme="minorHAnsi"/>
          <w:b/>
          <w:sz w:val="22"/>
        </w:rPr>
      </w:pPr>
      <w:r w:rsidRPr="00F55F47">
        <w:rPr>
          <w:rFonts w:asciiTheme="minorHAnsi" w:hAnsiTheme="minorHAnsi"/>
          <w:b/>
          <w:sz w:val="22"/>
        </w:rPr>
        <w:t>Food Stall Fee Option: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9"/>
        <w:gridCol w:w="5095"/>
      </w:tblGrid>
      <w:tr w:rsidR="005A3690" w:rsidRPr="00F55F47" w:rsidTr="00F55F47">
        <w:tc>
          <w:tcPr>
            <w:tcW w:w="4539" w:type="dxa"/>
          </w:tcPr>
          <w:p w:rsidR="005A3690" w:rsidRPr="00F55F47" w:rsidRDefault="005A3690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Once off</w:t>
            </w:r>
            <w:r w:rsidR="00D60D60" w:rsidRPr="00F55F47">
              <w:rPr>
                <w:rFonts w:asciiTheme="minorHAnsi" w:hAnsiTheme="minorHAnsi"/>
                <w:sz w:val="22"/>
              </w:rPr>
              <w:t>/Weekend</w:t>
            </w:r>
          </w:p>
        </w:tc>
        <w:tc>
          <w:tcPr>
            <w:tcW w:w="5095" w:type="dxa"/>
          </w:tcPr>
          <w:p w:rsidR="005A3690" w:rsidRPr="00F55F47" w:rsidRDefault="008B0C0F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$58</w:t>
            </w:r>
            <w:r w:rsidR="005A3690" w:rsidRPr="00F55F47">
              <w:rPr>
                <w:rFonts w:asciiTheme="minorHAnsi" w:hAnsiTheme="minorHAnsi"/>
                <w:sz w:val="22"/>
              </w:rPr>
              <w:t>.00</w:t>
            </w:r>
          </w:p>
        </w:tc>
      </w:tr>
      <w:tr w:rsidR="005A3690" w:rsidRPr="00F55F47" w:rsidTr="00F55F47">
        <w:tc>
          <w:tcPr>
            <w:tcW w:w="4539" w:type="dxa"/>
          </w:tcPr>
          <w:p w:rsidR="005A3690" w:rsidRPr="00F55F47" w:rsidRDefault="005A3690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Yearly</w:t>
            </w:r>
            <w:r w:rsidR="00F55F47">
              <w:rPr>
                <w:rFonts w:asciiTheme="minorHAnsi" w:hAnsiTheme="minorHAnsi"/>
                <w:sz w:val="22"/>
              </w:rPr>
              <w:t xml:space="preserve">/Annual </w:t>
            </w:r>
          </w:p>
        </w:tc>
        <w:tc>
          <w:tcPr>
            <w:tcW w:w="5095" w:type="dxa"/>
          </w:tcPr>
          <w:p w:rsidR="005A3690" w:rsidRPr="00F55F47" w:rsidRDefault="008B0C0F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$132</w:t>
            </w:r>
            <w:r w:rsidR="005A3690" w:rsidRPr="00F55F47">
              <w:rPr>
                <w:rFonts w:asciiTheme="minorHAnsi" w:hAnsiTheme="minorHAnsi"/>
                <w:sz w:val="22"/>
              </w:rPr>
              <w:t>.00</w:t>
            </w:r>
          </w:p>
        </w:tc>
      </w:tr>
      <w:tr w:rsidR="005A3690" w:rsidRPr="00F55F47" w:rsidTr="00F55F47">
        <w:tc>
          <w:tcPr>
            <w:tcW w:w="4539" w:type="dxa"/>
          </w:tcPr>
          <w:p w:rsidR="005A3690" w:rsidRPr="00F55F47" w:rsidRDefault="005A3690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Charity</w:t>
            </w:r>
          </w:p>
        </w:tc>
        <w:tc>
          <w:tcPr>
            <w:tcW w:w="5095" w:type="dxa"/>
          </w:tcPr>
          <w:p w:rsidR="005A3690" w:rsidRPr="00F55F47" w:rsidRDefault="005A3690" w:rsidP="00721860">
            <w:pPr>
              <w:spacing w:before="40" w:beforeAutospacing="0"/>
              <w:rPr>
                <w:rFonts w:asciiTheme="minorHAnsi" w:hAnsiTheme="minorHAnsi"/>
                <w:sz w:val="22"/>
              </w:rPr>
            </w:pPr>
            <w:r w:rsidRPr="00F55F47">
              <w:rPr>
                <w:rFonts w:asciiTheme="minorHAnsi" w:hAnsiTheme="minorHAnsi"/>
                <w:sz w:val="22"/>
              </w:rPr>
              <w:t>NO CHARGE</w:t>
            </w:r>
          </w:p>
        </w:tc>
      </w:tr>
    </w:tbl>
    <w:p w:rsidR="00425713" w:rsidRPr="00F55F47" w:rsidRDefault="00425713" w:rsidP="00425713">
      <w:pPr>
        <w:spacing w:before="0" w:beforeAutospacing="0" w:after="0" w:afterAutospacing="0"/>
        <w:rPr>
          <w:rFonts w:asciiTheme="minorHAnsi" w:hAnsiTheme="minorHAnsi"/>
          <w:b/>
          <w:sz w:val="22"/>
          <w:u w:val="single"/>
        </w:rPr>
      </w:pPr>
    </w:p>
    <w:p w:rsidR="001C5FB1" w:rsidRPr="00F55F47" w:rsidRDefault="00721860" w:rsidP="001C5FB1">
      <w:pPr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/>
          <w:b/>
          <w:sz w:val="22"/>
        </w:rPr>
      </w:pPr>
      <w:r w:rsidRPr="00F55F47">
        <w:rPr>
          <w:rFonts w:asciiTheme="minorHAnsi" w:hAnsiTheme="minorHAnsi"/>
          <w:b/>
          <w:sz w:val="22"/>
          <w:u w:val="single"/>
        </w:rPr>
        <w:t>OFFICE USE:</w:t>
      </w:r>
      <w:r w:rsidR="001C5FB1" w:rsidRPr="00F55F47">
        <w:rPr>
          <w:rFonts w:asciiTheme="minorHAnsi" w:hAnsiTheme="minorHAnsi"/>
          <w:b/>
          <w:sz w:val="22"/>
        </w:rPr>
        <w:t xml:space="preserve"> </w:t>
      </w:r>
    </w:p>
    <w:p w:rsidR="001C5FB1" w:rsidRPr="00F55F47" w:rsidRDefault="001C5FB1" w:rsidP="001C5FB1">
      <w:pPr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/>
          <w:b/>
          <w:sz w:val="22"/>
        </w:rPr>
      </w:pPr>
      <w:r w:rsidRPr="00F55F47">
        <w:rPr>
          <w:rFonts w:asciiTheme="minorHAnsi" w:hAnsiTheme="minorHAnsi"/>
          <w:b/>
          <w:sz w:val="22"/>
        </w:rPr>
        <w:t>G/L Account: 07220803</w:t>
      </w:r>
    </w:p>
    <w:p w:rsidR="00721860" w:rsidRPr="00F55F47" w:rsidRDefault="00721860" w:rsidP="001C5FB1">
      <w:pPr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/>
          <w:b/>
          <w:sz w:val="22"/>
        </w:rPr>
      </w:pPr>
      <w:r w:rsidRPr="00F55F47">
        <w:rPr>
          <w:rFonts w:asciiTheme="minorHAnsi" w:hAnsiTheme="minorHAnsi"/>
          <w:b/>
          <w:sz w:val="22"/>
        </w:rPr>
        <w:t>Date Paid:</w:t>
      </w:r>
      <w:r w:rsidR="001C5FB1" w:rsidRPr="00F55F47">
        <w:rPr>
          <w:rFonts w:asciiTheme="minorHAnsi" w:hAnsiTheme="minorHAnsi"/>
          <w:b/>
          <w:sz w:val="22"/>
        </w:rPr>
        <w:t xml:space="preserve"> </w:t>
      </w:r>
      <w:r w:rsidRPr="00F55F47">
        <w:rPr>
          <w:rFonts w:asciiTheme="minorHAnsi" w:hAnsiTheme="minorHAnsi"/>
          <w:b/>
          <w:sz w:val="22"/>
        </w:rPr>
        <w:t>__________________</w:t>
      </w:r>
      <w:r w:rsidRPr="00F55F47">
        <w:rPr>
          <w:rFonts w:asciiTheme="minorHAnsi" w:hAnsiTheme="minorHAnsi"/>
          <w:b/>
          <w:sz w:val="22"/>
        </w:rPr>
        <w:tab/>
      </w:r>
      <w:r w:rsidR="001C5FB1" w:rsidRPr="00F55F47">
        <w:rPr>
          <w:rFonts w:asciiTheme="minorHAnsi" w:hAnsiTheme="minorHAnsi"/>
          <w:b/>
          <w:sz w:val="22"/>
        </w:rPr>
        <w:t>Receipt: __________________</w:t>
      </w:r>
      <w:r w:rsidR="001C5FB1" w:rsidRPr="00F55F47">
        <w:rPr>
          <w:rFonts w:asciiTheme="minorHAnsi" w:hAnsiTheme="minorHAnsi"/>
          <w:b/>
          <w:sz w:val="22"/>
        </w:rPr>
        <w:tab/>
        <w:t>Casher: ________</w:t>
      </w:r>
    </w:p>
    <w:sectPr w:rsidR="00721860" w:rsidRPr="00F55F47" w:rsidSect="004E43C9">
      <w:headerReference w:type="default" r:id="rId9"/>
      <w:footerReference w:type="default" r:id="rId10"/>
      <w:pgSz w:w="11906" w:h="16838"/>
      <w:pgMar w:top="1418" w:right="1418" w:bottom="1985" w:left="1418" w:header="425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51" w:rsidRDefault="00695B51" w:rsidP="0091657B">
      <w:r>
        <w:separator/>
      </w:r>
    </w:p>
  </w:endnote>
  <w:endnote w:type="continuationSeparator" w:id="0">
    <w:p w:rsidR="00695B51" w:rsidRDefault="00695B51" w:rsidP="0091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51" w:rsidRDefault="004E43C9" w:rsidP="004E43C9">
    <w:pPr>
      <w:pStyle w:val="Footer"/>
      <w:tabs>
        <w:tab w:val="clear" w:pos="4513"/>
        <w:tab w:val="clear" w:pos="9026"/>
        <w:tab w:val="left" w:pos="6135"/>
      </w:tabs>
    </w:pPr>
    <w:r>
      <w:rPr>
        <w:noProof/>
        <w:lang w:val="en-AU" w:eastAsia="en-AU"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-659130</wp:posOffset>
          </wp:positionH>
          <wp:positionV relativeFrom="page">
            <wp:posOffset>9461500</wp:posOffset>
          </wp:positionV>
          <wp:extent cx="7198360" cy="1119505"/>
          <wp:effectExtent l="0" t="0" r="2540" b="4445"/>
          <wp:wrapTight wrapText="bothSides">
            <wp:wrapPolygon edited="0">
              <wp:start x="0" y="0"/>
              <wp:lineTo x="0" y="21318"/>
              <wp:lineTo x="21550" y="21318"/>
              <wp:lineTo x="2155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360" cy="1119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51" w:rsidRDefault="00695B51" w:rsidP="0091657B">
      <w:r>
        <w:separator/>
      </w:r>
    </w:p>
  </w:footnote>
  <w:footnote w:type="continuationSeparator" w:id="0">
    <w:p w:rsidR="00695B51" w:rsidRDefault="00695B51" w:rsidP="0091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51" w:rsidRPr="008E1E09" w:rsidRDefault="00F55F47" w:rsidP="00D246E9">
    <w:pPr>
      <w:pStyle w:val="Headerforminformation"/>
      <w:rPr>
        <w:rFonts w:asciiTheme="minorHAnsi" w:hAnsiTheme="minorHAnsi"/>
      </w:rPr>
    </w:pPr>
    <w:r w:rsidRPr="008E1E09">
      <w:rPr>
        <w:rFonts w:asciiTheme="minorHAnsi" w:hAnsiTheme="minorHAnsi"/>
        <w:noProof/>
        <w:lang w:val="en-AU" w:eastAsia="en-AU"/>
      </w:rPr>
      <w:drawing>
        <wp:anchor distT="0" distB="0" distL="114300" distR="114300" simplePos="0" relativeHeight="251697152" behindDoc="1" locked="0" layoutInCell="1" allowOverlap="1" wp14:anchorId="50D44BE2" wp14:editId="7B6FF956">
          <wp:simplePos x="0" y="0"/>
          <wp:positionH relativeFrom="page">
            <wp:posOffset>4638675</wp:posOffset>
          </wp:positionH>
          <wp:positionV relativeFrom="page">
            <wp:posOffset>171450</wp:posOffset>
          </wp:positionV>
          <wp:extent cx="2705100" cy="747881"/>
          <wp:effectExtent l="0" t="0" r="0" b="0"/>
          <wp:wrapNone/>
          <wp:docPr id="6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282" cy="75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51" w:rsidRPr="008E1E09">
      <w:rPr>
        <w:rFonts w:asciiTheme="minorHAnsi" w:hAnsiTheme="minorHAnsi"/>
      </w:rPr>
      <w:t>Enquiries to: City of Greater Geraldton</w:t>
    </w:r>
  </w:p>
  <w:p w:rsidR="00695B51" w:rsidRPr="008E1E09" w:rsidRDefault="00F55F47" w:rsidP="00D246E9">
    <w:pPr>
      <w:pStyle w:val="Headerforminformation"/>
      <w:rPr>
        <w:rStyle w:val="Strong"/>
        <w:rFonts w:asciiTheme="minorHAnsi" w:hAnsiTheme="minorHAnsi"/>
        <w:b w:val="0"/>
      </w:rPr>
    </w:pPr>
    <w:r w:rsidRPr="008E1E09">
      <w:rPr>
        <w:rStyle w:val="Strong"/>
        <w:rFonts w:asciiTheme="minorHAnsi" w:hAnsiTheme="minorHAnsi"/>
        <w:b w:val="0"/>
      </w:rPr>
      <w:t>Environmental Health</w:t>
    </w:r>
  </w:p>
  <w:p w:rsidR="00695B51" w:rsidRPr="008E1E09" w:rsidRDefault="00981ABB" w:rsidP="00D246E9">
    <w:pPr>
      <w:pStyle w:val="Headerforminformation"/>
      <w:rPr>
        <w:rFonts w:asciiTheme="minorHAnsi" w:hAnsiTheme="minorHAnsi"/>
        <w:b/>
        <w:bCs/>
      </w:rPr>
    </w:pPr>
    <w:r w:rsidRPr="008E1E09">
      <w:rPr>
        <w:rFonts w:asciiTheme="minorHAnsi" w:hAnsiTheme="minorHAnsi"/>
      </w:rPr>
      <w:t xml:space="preserve">Date: </w:t>
    </w:r>
    <w:r w:rsidR="00D8609F" w:rsidRPr="008E1E09">
      <w:rPr>
        <w:rFonts w:asciiTheme="minorHAnsi" w:hAnsiTheme="minorHAnsi"/>
      </w:rPr>
      <w:t>1 July 2017</w:t>
    </w:r>
    <w:r w:rsidR="00833E86" w:rsidRPr="008E1E09"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8CF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8A9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F6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CE2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5C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4EAD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AD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4D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B2B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E0B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0885"/>
    <w:multiLevelType w:val="hybridMultilevel"/>
    <w:tmpl w:val="2B5A9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1724D"/>
    <w:multiLevelType w:val="hybridMultilevel"/>
    <w:tmpl w:val="6C1ABE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55C6"/>
    <w:multiLevelType w:val="hybridMultilevel"/>
    <w:tmpl w:val="7BA27C9E"/>
    <w:lvl w:ilvl="0" w:tplc="68A4F6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C8A"/>
    <w:multiLevelType w:val="hybridMultilevel"/>
    <w:tmpl w:val="14321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3585"/>
    <w:multiLevelType w:val="hybridMultilevel"/>
    <w:tmpl w:val="EB549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13F00"/>
    <w:multiLevelType w:val="hybridMultilevel"/>
    <w:tmpl w:val="663EE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395C"/>
    <w:multiLevelType w:val="hybridMultilevel"/>
    <w:tmpl w:val="6A26C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6C36"/>
    <w:multiLevelType w:val="hybridMultilevel"/>
    <w:tmpl w:val="D4B6E7E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D3B25"/>
    <w:multiLevelType w:val="hybridMultilevel"/>
    <w:tmpl w:val="5AB42C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A7749"/>
    <w:multiLevelType w:val="hybridMultilevel"/>
    <w:tmpl w:val="D9ECD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12"/>
  </w:num>
  <w:num w:numId="14">
    <w:abstractNumId w:val="15"/>
  </w:num>
  <w:num w:numId="15">
    <w:abstractNumId w:val="13"/>
  </w:num>
  <w:num w:numId="16">
    <w:abstractNumId w:val="19"/>
  </w:num>
  <w:num w:numId="17">
    <w:abstractNumId w:val="10"/>
  </w:num>
  <w:num w:numId="18">
    <w:abstractNumId w:val="16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E"/>
    <w:rsid w:val="00027344"/>
    <w:rsid w:val="00034CF4"/>
    <w:rsid w:val="00066F18"/>
    <w:rsid w:val="00077098"/>
    <w:rsid w:val="000C7D0A"/>
    <w:rsid w:val="001209D4"/>
    <w:rsid w:val="001214CA"/>
    <w:rsid w:val="001C259A"/>
    <w:rsid w:val="001C3352"/>
    <w:rsid w:val="001C5FB1"/>
    <w:rsid w:val="00201B65"/>
    <w:rsid w:val="00206C6B"/>
    <w:rsid w:val="00233C11"/>
    <w:rsid w:val="0023723D"/>
    <w:rsid w:val="00250D94"/>
    <w:rsid w:val="002577D4"/>
    <w:rsid w:val="002A116B"/>
    <w:rsid w:val="002A54FD"/>
    <w:rsid w:val="002B0A33"/>
    <w:rsid w:val="002B2D4F"/>
    <w:rsid w:val="002C48DA"/>
    <w:rsid w:val="002C4C04"/>
    <w:rsid w:val="002F0D76"/>
    <w:rsid w:val="002F3FD5"/>
    <w:rsid w:val="00322CCC"/>
    <w:rsid w:val="0035301D"/>
    <w:rsid w:val="0036509E"/>
    <w:rsid w:val="00373CA1"/>
    <w:rsid w:val="003A57A8"/>
    <w:rsid w:val="003B7926"/>
    <w:rsid w:val="003C7387"/>
    <w:rsid w:val="003D5AB8"/>
    <w:rsid w:val="00425713"/>
    <w:rsid w:val="00440E46"/>
    <w:rsid w:val="00454920"/>
    <w:rsid w:val="00466292"/>
    <w:rsid w:val="00482946"/>
    <w:rsid w:val="0049062A"/>
    <w:rsid w:val="00493FE5"/>
    <w:rsid w:val="004C2509"/>
    <w:rsid w:val="004E43C9"/>
    <w:rsid w:val="004F417C"/>
    <w:rsid w:val="00513B0C"/>
    <w:rsid w:val="00526AAF"/>
    <w:rsid w:val="00547360"/>
    <w:rsid w:val="00572A40"/>
    <w:rsid w:val="005863D8"/>
    <w:rsid w:val="005936FF"/>
    <w:rsid w:val="005A3690"/>
    <w:rsid w:val="005C1EDC"/>
    <w:rsid w:val="005E7DDE"/>
    <w:rsid w:val="00605065"/>
    <w:rsid w:val="00612605"/>
    <w:rsid w:val="00613453"/>
    <w:rsid w:val="00641AE7"/>
    <w:rsid w:val="006429A7"/>
    <w:rsid w:val="006815C0"/>
    <w:rsid w:val="00694F6C"/>
    <w:rsid w:val="00695B51"/>
    <w:rsid w:val="006A6C61"/>
    <w:rsid w:val="006C2543"/>
    <w:rsid w:val="006E7EF5"/>
    <w:rsid w:val="00721860"/>
    <w:rsid w:val="00723A53"/>
    <w:rsid w:val="007557F7"/>
    <w:rsid w:val="007728CD"/>
    <w:rsid w:val="00774662"/>
    <w:rsid w:val="00776CC7"/>
    <w:rsid w:val="007925E7"/>
    <w:rsid w:val="00793CDE"/>
    <w:rsid w:val="00795FCB"/>
    <w:rsid w:val="007A0A2E"/>
    <w:rsid w:val="007A2AFF"/>
    <w:rsid w:val="007B3E23"/>
    <w:rsid w:val="007C2BA7"/>
    <w:rsid w:val="007F0CEC"/>
    <w:rsid w:val="007F4921"/>
    <w:rsid w:val="00801C65"/>
    <w:rsid w:val="00803FE8"/>
    <w:rsid w:val="008056DA"/>
    <w:rsid w:val="00833E86"/>
    <w:rsid w:val="008679F0"/>
    <w:rsid w:val="008B0C0F"/>
    <w:rsid w:val="008C4844"/>
    <w:rsid w:val="008E1E09"/>
    <w:rsid w:val="008E1FC4"/>
    <w:rsid w:val="008E2399"/>
    <w:rsid w:val="008F31FE"/>
    <w:rsid w:val="0091657B"/>
    <w:rsid w:val="00946120"/>
    <w:rsid w:val="00981ABB"/>
    <w:rsid w:val="009A46D0"/>
    <w:rsid w:val="009B25EF"/>
    <w:rsid w:val="009C21AC"/>
    <w:rsid w:val="009D640D"/>
    <w:rsid w:val="00A45B03"/>
    <w:rsid w:val="00A8378C"/>
    <w:rsid w:val="00A85B30"/>
    <w:rsid w:val="00A85DA7"/>
    <w:rsid w:val="00AA3698"/>
    <w:rsid w:val="00AA419A"/>
    <w:rsid w:val="00AF3CC9"/>
    <w:rsid w:val="00B404AB"/>
    <w:rsid w:val="00B71553"/>
    <w:rsid w:val="00B968DC"/>
    <w:rsid w:val="00BC4213"/>
    <w:rsid w:val="00BD4445"/>
    <w:rsid w:val="00BF1B8D"/>
    <w:rsid w:val="00C015A8"/>
    <w:rsid w:val="00C06499"/>
    <w:rsid w:val="00C13914"/>
    <w:rsid w:val="00C26B80"/>
    <w:rsid w:val="00C30EB2"/>
    <w:rsid w:val="00C94E93"/>
    <w:rsid w:val="00CC01A2"/>
    <w:rsid w:val="00CD0D03"/>
    <w:rsid w:val="00D14B41"/>
    <w:rsid w:val="00D246E9"/>
    <w:rsid w:val="00D2552F"/>
    <w:rsid w:val="00D32706"/>
    <w:rsid w:val="00D60D60"/>
    <w:rsid w:val="00D8609F"/>
    <w:rsid w:val="00D957E8"/>
    <w:rsid w:val="00DB3FB1"/>
    <w:rsid w:val="00DC672E"/>
    <w:rsid w:val="00DD1056"/>
    <w:rsid w:val="00DD4AE2"/>
    <w:rsid w:val="00DE420F"/>
    <w:rsid w:val="00E32333"/>
    <w:rsid w:val="00E575ED"/>
    <w:rsid w:val="00E85B8A"/>
    <w:rsid w:val="00E97CC7"/>
    <w:rsid w:val="00F54E24"/>
    <w:rsid w:val="00F55F47"/>
    <w:rsid w:val="00F90884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FBD22248-238A-4BF5-BF78-2C803A96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7B"/>
    <w:pPr>
      <w:spacing w:before="100" w:beforeAutospacing="1" w:after="100" w:afterAutospacing="1" w:line="288" w:lineRule="auto"/>
    </w:pPr>
    <w:rPr>
      <w:rFonts w:eastAsia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97CC7"/>
    <w:pPr>
      <w:keepNext/>
      <w:spacing w:before="240" w:after="60"/>
      <w:outlineLvl w:val="0"/>
    </w:pPr>
    <w:rPr>
      <w:rFonts w:cs="Times New Roman"/>
      <w:b/>
      <w:kern w:val="32"/>
      <w:sz w:val="32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1657B"/>
    <w:pPr>
      <w:keepNext/>
      <w:spacing w:before="240" w:after="60"/>
      <w:outlineLvl w:val="1"/>
    </w:pPr>
    <w:rPr>
      <w:rFonts w:cs="Times New Roman"/>
      <w:b/>
      <w:i/>
      <w:spacing w:val="22"/>
      <w:sz w:val="28"/>
      <w:lang w:val="en-US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97CC7"/>
    <w:pPr>
      <w:keepNext/>
      <w:outlineLvl w:val="2"/>
    </w:pPr>
    <w:rPr>
      <w:rFonts w:cs="Times New Roman"/>
      <w:b/>
      <w:sz w:val="26"/>
      <w:lang w:val="en-US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E97CC7"/>
    <w:pPr>
      <w:keepNext/>
      <w:spacing w:before="240" w:after="60"/>
      <w:outlineLvl w:val="3"/>
    </w:pPr>
    <w:rPr>
      <w:rFonts w:cs="Times New Roman"/>
      <w:b/>
      <w:sz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E97CC7"/>
    <w:pPr>
      <w:spacing w:before="240" w:after="60"/>
      <w:outlineLvl w:val="4"/>
    </w:pPr>
    <w:rPr>
      <w:rFonts w:cs="Times New Roman"/>
      <w:b/>
      <w:i/>
      <w:sz w:val="26"/>
      <w:lang w:val="en-US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E97CC7"/>
    <w:pPr>
      <w:spacing w:before="240" w:after="60"/>
      <w:outlineLvl w:val="5"/>
    </w:pPr>
    <w:rPr>
      <w:rFonts w:cs="Times New Roman"/>
      <w:b/>
      <w:sz w:val="22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E97CC7"/>
    <w:pPr>
      <w:spacing w:before="240" w:after="60"/>
      <w:outlineLvl w:val="6"/>
    </w:pPr>
    <w:rPr>
      <w:rFonts w:cs="Times New Roman"/>
      <w:lang w:val="en-US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E97CC7"/>
    <w:pPr>
      <w:spacing w:before="240" w:after="60"/>
      <w:outlineLvl w:val="7"/>
    </w:pPr>
    <w:rPr>
      <w:rFonts w:cs="Times New Roman"/>
      <w:i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E97CC7"/>
    <w:pPr>
      <w:spacing w:before="240" w:after="60"/>
      <w:outlineLvl w:val="8"/>
    </w:pPr>
    <w:rPr>
      <w:rFonts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9"/>
    <w:semiHidden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uiPriority w:val="99"/>
    <w:semiHidden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uiPriority w:val="99"/>
    <w:semiHidden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uiPriority w:val="99"/>
    <w:semiHidden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uiPriority w:val="99"/>
    <w:semiHidden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uiPriority w:val="99"/>
    <w:semiHidden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uiPriority w:val="99"/>
    <w:semiHidden/>
    <w:rPr>
      <w:rFonts w:ascii="Cambria" w:hAnsi="Cambria" w:cs="Times New Roman"/>
      <w:lang w:eastAsia="en-US"/>
    </w:rPr>
  </w:style>
  <w:style w:type="character" w:customStyle="1" w:styleId="Heading2Char1">
    <w:name w:val="Heading 2 Char1"/>
    <w:link w:val="Heading2"/>
    <w:uiPriority w:val="99"/>
    <w:locked/>
    <w:rsid w:val="0091657B"/>
    <w:rPr>
      <w:rFonts w:eastAsia="Times New Roman"/>
      <w:b/>
      <w:i/>
      <w:spacing w:val="22"/>
      <w:sz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E97CC7"/>
    <w:rPr>
      <w:rFonts w:eastAsia="Times New Roman"/>
      <w:b/>
      <w:kern w:val="32"/>
      <w:sz w:val="32"/>
      <w:lang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E97CC7"/>
    <w:pPr>
      <w:spacing w:before="240" w:after="60"/>
      <w:jc w:val="center"/>
      <w:outlineLvl w:val="0"/>
    </w:pPr>
    <w:rPr>
      <w:rFonts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E97CC7"/>
    <w:rPr>
      <w:rFonts w:eastAsia="Times New Roman"/>
      <w:b/>
      <w:kern w:val="28"/>
      <w:sz w:val="32"/>
      <w:lang w:eastAsia="en-US"/>
    </w:rPr>
  </w:style>
  <w:style w:type="paragraph" w:styleId="Header">
    <w:name w:val="header"/>
    <w:basedOn w:val="Normal"/>
    <w:link w:val="HeaderChar1"/>
    <w:uiPriority w:val="99"/>
    <w:rsid w:val="003C7387"/>
    <w:pPr>
      <w:tabs>
        <w:tab w:val="center" w:pos="4513"/>
        <w:tab w:val="right" w:pos="9026"/>
      </w:tabs>
      <w:spacing w:before="0"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uiPriority w:val="99"/>
    <w:semiHidden/>
    <w:rPr>
      <w:rFonts w:eastAsia="Times New Roman" w:cs="Times New Roman"/>
      <w:sz w:val="20"/>
      <w:szCs w:val="20"/>
      <w:lang w:eastAsia="en-US"/>
    </w:rPr>
  </w:style>
  <w:style w:type="character" w:customStyle="1" w:styleId="HeaderChar1">
    <w:name w:val="Header Char1"/>
    <w:link w:val="Header"/>
    <w:uiPriority w:val="99"/>
    <w:locked/>
    <w:rsid w:val="003C7387"/>
    <w:rPr>
      <w:sz w:val="24"/>
    </w:rPr>
  </w:style>
  <w:style w:type="paragraph" w:styleId="Footer">
    <w:name w:val="footer"/>
    <w:basedOn w:val="Normal"/>
    <w:link w:val="FooterChar1"/>
    <w:uiPriority w:val="99"/>
    <w:rsid w:val="003C7387"/>
    <w:pPr>
      <w:tabs>
        <w:tab w:val="center" w:pos="4513"/>
        <w:tab w:val="right" w:pos="9026"/>
      </w:tabs>
      <w:spacing w:before="0" w:after="0" w:line="240" w:lineRule="auto"/>
    </w:pPr>
    <w:rPr>
      <w:rFonts w:eastAsia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semiHidden/>
    <w:rPr>
      <w:rFonts w:eastAsia="Times New Roman" w:cs="Times New Roman"/>
      <w:sz w:val="20"/>
      <w:szCs w:val="20"/>
      <w:lang w:eastAsia="en-US"/>
    </w:rPr>
  </w:style>
  <w:style w:type="character" w:customStyle="1" w:styleId="FooterChar1">
    <w:name w:val="Footer Char1"/>
    <w:link w:val="Footer"/>
    <w:uiPriority w:val="99"/>
    <w:locked/>
    <w:rsid w:val="003C7387"/>
    <w:rPr>
      <w:sz w:val="24"/>
    </w:rPr>
  </w:style>
  <w:style w:type="paragraph" w:styleId="BalloonText">
    <w:name w:val="Balloon Text"/>
    <w:basedOn w:val="Normal"/>
    <w:link w:val="BalloonTextChar1"/>
    <w:uiPriority w:val="99"/>
    <w:semiHidden/>
    <w:rsid w:val="003C7387"/>
    <w:pPr>
      <w:spacing w:before="0" w:after="0" w:line="240" w:lineRule="auto"/>
    </w:pPr>
    <w:rPr>
      <w:rFonts w:ascii="Tahoma" w:eastAsia="Calibri" w:hAnsi="Tahoma" w:cs="Times New Roman"/>
      <w:sz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3C7387"/>
    <w:rPr>
      <w:rFonts w:ascii="Tahoma" w:hAnsi="Tahoma"/>
      <w:sz w:val="16"/>
    </w:rPr>
  </w:style>
  <w:style w:type="character" w:customStyle="1" w:styleId="Heading3Char1">
    <w:name w:val="Heading 3 Char1"/>
    <w:link w:val="Heading3"/>
    <w:uiPriority w:val="99"/>
    <w:locked/>
    <w:rsid w:val="00E97CC7"/>
    <w:rPr>
      <w:rFonts w:eastAsia="Times New Roman"/>
      <w:b/>
      <w:sz w:val="26"/>
      <w:lang w:eastAsia="en-US"/>
    </w:rPr>
  </w:style>
  <w:style w:type="character" w:customStyle="1" w:styleId="Heading4Char1">
    <w:name w:val="Heading 4 Char1"/>
    <w:link w:val="Heading4"/>
    <w:uiPriority w:val="99"/>
    <w:locked/>
    <w:rsid w:val="00E97CC7"/>
    <w:rPr>
      <w:rFonts w:eastAsia="Times New Roman"/>
      <w:b/>
      <w:sz w:val="28"/>
      <w:lang w:eastAsia="en-US"/>
    </w:rPr>
  </w:style>
  <w:style w:type="paragraph" w:styleId="BodyText">
    <w:name w:val="Body Text"/>
    <w:basedOn w:val="Normal"/>
    <w:link w:val="BodyTextChar1"/>
    <w:uiPriority w:val="99"/>
    <w:semiHidden/>
    <w:rsid w:val="00E97CC7"/>
    <w:pPr>
      <w:spacing w:after="120"/>
    </w:pPr>
    <w:rPr>
      <w:rFonts w:eastAsia="Calibri" w:cs="Times New Roman"/>
      <w:lang w:val="en-US"/>
    </w:rPr>
  </w:style>
  <w:style w:type="character" w:customStyle="1" w:styleId="BodyTextChar">
    <w:name w:val="Body Text Char"/>
    <w:basedOn w:val="DefaultParagraphFont"/>
    <w:uiPriority w:val="99"/>
    <w:semiHidden/>
    <w:rPr>
      <w:rFonts w:eastAsia="Times New Roman" w:cs="Times New Roman"/>
      <w:sz w:val="20"/>
      <w:szCs w:val="20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E97CC7"/>
    <w:rPr>
      <w:sz w:val="24"/>
      <w:lang w:eastAsia="en-US"/>
    </w:rPr>
  </w:style>
  <w:style w:type="character" w:customStyle="1" w:styleId="Heading5Char1">
    <w:name w:val="Heading 5 Char1"/>
    <w:link w:val="Heading5"/>
    <w:uiPriority w:val="99"/>
    <w:semiHidden/>
    <w:locked/>
    <w:rsid w:val="00E97CC7"/>
    <w:rPr>
      <w:rFonts w:eastAsia="Times New Roman"/>
      <w:b/>
      <w:i/>
      <w:sz w:val="26"/>
      <w:lang w:eastAsia="en-US"/>
    </w:rPr>
  </w:style>
  <w:style w:type="character" w:customStyle="1" w:styleId="Heading6Char1">
    <w:name w:val="Heading 6 Char1"/>
    <w:link w:val="Heading6"/>
    <w:uiPriority w:val="99"/>
    <w:semiHidden/>
    <w:locked/>
    <w:rsid w:val="00E97CC7"/>
    <w:rPr>
      <w:rFonts w:eastAsia="Times New Roman"/>
      <w:b/>
      <w:sz w:val="22"/>
      <w:lang w:eastAsia="en-US"/>
    </w:rPr>
  </w:style>
  <w:style w:type="character" w:customStyle="1" w:styleId="Heading7Char1">
    <w:name w:val="Heading 7 Char1"/>
    <w:link w:val="Heading7"/>
    <w:uiPriority w:val="99"/>
    <w:semiHidden/>
    <w:locked/>
    <w:rsid w:val="00E97CC7"/>
    <w:rPr>
      <w:rFonts w:eastAsia="Times New Roman"/>
      <w:sz w:val="24"/>
      <w:lang w:eastAsia="en-US"/>
    </w:rPr>
  </w:style>
  <w:style w:type="character" w:customStyle="1" w:styleId="Heading8Char1">
    <w:name w:val="Heading 8 Char1"/>
    <w:link w:val="Heading8"/>
    <w:uiPriority w:val="99"/>
    <w:semiHidden/>
    <w:locked/>
    <w:rsid w:val="00E97CC7"/>
    <w:rPr>
      <w:rFonts w:eastAsia="Times New Roman"/>
      <w:i/>
      <w:sz w:val="24"/>
      <w:lang w:eastAsia="en-US"/>
    </w:rPr>
  </w:style>
  <w:style w:type="character" w:customStyle="1" w:styleId="Heading9Char1">
    <w:name w:val="Heading 9 Char1"/>
    <w:link w:val="Heading9"/>
    <w:uiPriority w:val="99"/>
    <w:semiHidden/>
    <w:locked/>
    <w:rsid w:val="00E97CC7"/>
    <w:rPr>
      <w:rFonts w:eastAsia="Times New Roman"/>
      <w:sz w:val="22"/>
      <w:lang w:eastAsia="en-US"/>
    </w:rPr>
  </w:style>
  <w:style w:type="paragraph" w:customStyle="1" w:styleId="Headerforminformation">
    <w:name w:val="Header form information"/>
    <w:basedOn w:val="Normal"/>
    <w:link w:val="HeaderforminformationChar"/>
    <w:uiPriority w:val="99"/>
    <w:rsid w:val="00D246E9"/>
    <w:pPr>
      <w:spacing w:before="0" w:beforeAutospacing="0" w:after="0" w:afterAutospacing="0" w:line="276" w:lineRule="auto"/>
      <w:ind w:left="-851"/>
      <w:contextualSpacing/>
    </w:pPr>
    <w:rPr>
      <w:rFonts w:eastAsia="Calibri" w:cs="Times New Roman"/>
      <w:color w:val="404040"/>
      <w:sz w:val="22"/>
      <w:lang w:val="en-US"/>
    </w:rPr>
  </w:style>
  <w:style w:type="paragraph" w:customStyle="1" w:styleId="FormTitle">
    <w:name w:val="Form Title"/>
    <w:basedOn w:val="Title"/>
    <w:link w:val="FormTitleChar"/>
    <w:uiPriority w:val="99"/>
    <w:rsid w:val="00482946"/>
    <w:pPr>
      <w:pBdr>
        <w:top w:val="double" w:sz="2" w:space="2" w:color="auto"/>
        <w:left w:val="double" w:sz="2" w:space="4" w:color="auto"/>
        <w:bottom w:val="double" w:sz="2" w:space="2" w:color="auto"/>
        <w:right w:val="double" w:sz="2" w:space="4" w:color="auto"/>
      </w:pBdr>
      <w:spacing w:before="0" w:beforeAutospacing="0" w:after="0" w:afterAutospacing="0" w:line="240" w:lineRule="auto"/>
    </w:pPr>
  </w:style>
  <w:style w:type="character" w:customStyle="1" w:styleId="HeaderforminformationChar">
    <w:name w:val="Header form information Char"/>
    <w:link w:val="Headerforminformation"/>
    <w:uiPriority w:val="99"/>
    <w:locked/>
    <w:rsid w:val="00D246E9"/>
    <w:rPr>
      <w:color w:val="404040"/>
      <w:sz w:val="22"/>
      <w:lang w:eastAsia="en-US"/>
    </w:rPr>
  </w:style>
  <w:style w:type="paragraph" w:customStyle="1" w:styleId="p1">
    <w:name w:val="p1"/>
    <w:basedOn w:val="Normal"/>
    <w:uiPriority w:val="99"/>
    <w:rsid w:val="0091657B"/>
    <w:pPr>
      <w:tabs>
        <w:tab w:val="left" w:pos="720"/>
      </w:tabs>
      <w:spacing w:before="0" w:beforeAutospacing="0" w:after="0" w:afterAutospacing="0" w:line="340" w:lineRule="atLeast"/>
    </w:pPr>
    <w:rPr>
      <w:rFonts w:ascii="Times New Roman" w:eastAsia="Calibri" w:hAnsi="Times New Roman" w:cs="Times New Roman"/>
    </w:rPr>
  </w:style>
  <w:style w:type="character" w:customStyle="1" w:styleId="FormTitleChar">
    <w:name w:val="Form Title Char"/>
    <w:basedOn w:val="TitleChar1"/>
    <w:link w:val="FormTitle"/>
    <w:uiPriority w:val="99"/>
    <w:locked/>
    <w:rsid w:val="00482946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customStyle="1" w:styleId="p2">
    <w:name w:val="p2"/>
    <w:basedOn w:val="Normal"/>
    <w:uiPriority w:val="99"/>
    <w:rsid w:val="0091657B"/>
    <w:pPr>
      <w:tabs>
        <w:tab w:val="left" w:pos="720"/>
      </w:tabs>
      <w:spacing w:before="0" w:beforeAutospacing="0" w:after="0" w:afterAutospacing="0" w:line="220" w:lineRule="atLeast"/>
    </w:pPr>
    <w:rPr>
      <w:rFonts w:ascii="Times New Roman" w:eastAsia="Calibri" w:hAnsi="Times New Roman" w:cs="Times New Roman"/>
    </w:rPr>
  </w:style>
  <w:style w:type="paragraph" w:customStyle="1" w:styleId="p4">
    <w:name w:val="p4"/>
    <w:basedOn w:val="Normal"/>
    <w:uiPriority w:val="99"/>
    <w:rsid w:val="0091657B"/>
    <w:pPr>
      <w:spacing w:before="0" w:beforeAutospacing="0" w:after="0" w:afterAutospacing="0" w:line="220" w:lineRule="atLeast"/>
      <w:ind w:left="1152" w:hanging="288"/>
    </w:pPr>
    <w:rPr>
      <w:rFonts w:ascii="Times New Roman" w:eastAsia="Calibri" w:hAnsi="Times New Roman" w:cs="Times New Roman"/>
    </w:rPr>
  </w:style>
  <w:style w:type="paragraph" w:customStyle="1" w:styleId="p5">
    <w:name w:val="p5"/>
    <w:basedOn w:val="Normal"/>
    <w:uiPriority w:val="99"/>
    <w:rsid w:val="0091657B"/>
    <w:pPr>
      <w:spacing w:before="0" w:beforeAutospacing="0" w:after="0" w:afterAutospacing="0" w:line="240" w:lineRule="atLeast"/>
      <w:ind w:left="1152" w:hanging="288"/>
    </w:pPr>
    <w:rPr>
      <w:rFonts w:ascii="Times New Roman" w:eastAsia="Calibri" w:hAnsi="Times New Roman" w:cs="Times New Roman"/>
    </w:rPr>
  </w:style>
  <w:style w:type="paragraph" w:customStyle="1" w:styleId="p6">
    <w:name w:val="p6"/>
    <w:basedOn w:val="Normal"/>
    <w:uiPriority w:val="99"/>
    <w:rsid w:val="0091657B"/>
    <w:pPr>
      <w:tabs>
        <w:tab w:val="left" w:pos="720"/>
      </w:tabs>
      <w:spacing w:before="0" w:beforeAutospacing="0" w:after="0" w:afterAutospacing="0" w:line="240" w:lineRule="atLeast"/>
    </w:pPr>
    <w:rPr>
      <w:rFonts w:ascii="Times New Roman" w:eastAsia="Calibri" w:hAnsi="Times New Roman" w:cs="Times New Roman"/>
    </w:rPr>
  </w:style>
  <w:style w:type="paragraph" w:customStyle="1" w:styleId="p7">
    <w:name w:val="p7"/>
    <w:basedOn w:val="Normal"/>
    <w:uiPriority w:val="99"/>
    <w:rsid w:val="0091657B"/>
    <w:pPr>
      <w:tabs>
        <w:tab w:val="left" w:pos="720"/>
      </w:tabs>
      <w:spacing w:before="0" w:beforeAutospacing="0" w:after="0" w:afterAutospacing="0" w:line="220" w:lineRule="atLeast"/>
    </w:pPr>
    <w:rPr>
      <w:rFonts w:ascii="Times New Roman" w:eastAsia="Calibri" w:hAnsi="Times New Roman" w:cs="Times New Roman"/>
    </w:rPr>
  </w:style>
  <w:style w:type="paragraph" w:customStyle="1" w:styleId="p8">
    <w:name w:val="p8"/>
    <w:basedOn w:val="Normal"/>
    <w:uiPriority w:val="99"/>
    <w:rsid w:val="0091657B"/>
    <w:pPr>
      <w:tabs>
        <w:tab w:val="left" w:pos="480"/>
      </w:tabs>
      <w:spacing w:before="0" w:beforeAutospacing="0" w:after="0" w:afterAutospacing="0" w:line="240" w:lineRule="atLeast"/>
      <w:ind w:left="1008" w:hanging="144"/>
    </w:pPr>
    <w:rPr>
      <w:rFonts w:ascii="Times New Roman" w:eastAsia="Calibri" w:hAnsi="Times New Roman" w:cs="Times New Roman"/>
    </w:rPr>
  </w:style>
  <w:style w:type="paragraph" w:customStyle="1" w:styleId="p9">
    <w:name w:val="p9"/>
    <w:basedOn w:val="Normal"/>
    <w:uiPriority w:val="99"/>
    <w:rsid w:val="0091657B"/>
    <w:pPr>
      <w:tabs>
        <w:tab w:val="left" w:pos="260"/>
        <w:tab w:val="left" w:pos="480"/>
      </w:tabs>
      <w:spacing w:before="0" w:beforeAutospacing="0" w:after="0" w:afterAutospacing="0" w:line="240" w:lineRule="atLeast"/>
      <w:ind w:left="1008" w:hanging="144"/>
    </w:pPr>
    <w:rPr>
      <w:rFonts w:ascii="Times New Roman" w:eastAsia="Calibri" w:hAnsi="Times New Roman" w:cs="Times New Roman"/>
    </w:rPr>
  </w:style>
  <w:style w:type="character" w:styleId="Strong">
    <w:name w:val="Strong"/>
    <w:basedOn w:val="DefaultParagraphFont"/>
    <w:uiPriority w:val="99"/>
    <w:qFormat/>
    <w:rsid w:val="0091657B"/>
    <w:rPr>
      <w:rFonts w:ascii="Arial" w:hAnsi="Arial" w:cs="Times New Roman"/>
      <w:b/>
    </w:rPr>
  </w:style>
  <w:style w:type="table" w:styleId="TableGrid">
    <w:name w:val="Table Grid"/>
    <w:basedOn w:val="TableNormal"/>
    <w:locked/>
    <w:rsid w:val="00AF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6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g.imalert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tend\AppData\Local\Microsoft\Windows\Temporary%20Internet%20Files\OLK36A9\City%20of%20Greater%20Geraldton%20Health%20form%20template%20-%20header%20foo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9859-072E-4171-B87F-955BFA6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of Greater Geraldton Health form template - header footer</Template>
  <TotalTime>0</TotalTime>
  <Pages>2</Pages>
  <Words>449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form with footer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form with footer</dc:title>
  <dc:creator>kirstend</dc:creator>
  <cp:keywords>letterhead;template;logo;footer;Health</cp:keywords>
  <cp:lastModifiedBy>Emily Mace</cp:lastModifiedBy>
  <cp:revision>2</cp:revision>
  <cp:lastPrinted>2013-11-14T07:53:00Z</cp:lastPrinted>
  <dcterms:created xsi:type="dcterms:W3CDTF">2017-07-28T05:58:00Z</dcterms:created>
  <dcterms:modified xsi:type="dcterms:W3CDTF">2017-07-28T05:58:00Z</dcterms:modified>
</cp:coreProperties>
</file>